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C954D" w14:textId="6AF29077" w:rsidR="00C17DDD" w:rsidRPr="00A056E1" w:rsidRDefault="00C17DDD" w:rsidP="00A056E1">
      <w:pPr>
        <w:jc w:val="center"/>
        <w:rPr>
          <w:b/>
          <w:bCs/>
          <w:u w:val="single"/>
        </w:rPr>
      </w:pPr>
      <w:r w:rsidRPr="00A056E1">
        <w:rPr>
          <w:b/>
          <w:bCs/>
          <w:u w:val="single"/>
        </w:rPr>
        <w:t>LECTURAS RECOMENDABLES LENGUA</w:t>
      </w:r>
      <w:r w:rsidR="00F6623B">
        <w:rPr>
          <w:b/>
          <w:bCs/>
          <w:u w:val="single"/>
        </w:rPr>
        <w:t xml:space="preserve"> PARA 1º Y </w:t>
      </w:r>
      <w:r w:rsidRPr="00A056E1">
        <w:rPr>
          <w:b/>
          <w:bCs/>
          <w:u w:val="single"/>
        </w:rPr>
        <w:t xml:space="preserve"> 2ºESO</w:t>
      </w:r>
      <w:bookmarkStart w:id="0" w:name="_GoBack"/>
      <w:bookmarkEnd w:id="0"/>
    </w:p>
    <w:p w14:paraId="6725B88C" w14:textId="4B9BB070" w:rsidR="00C17DDD" w:rsidRDefault="00C17DDD" w:rsidP="00C17DDD">
      <w:r w:rsidRPr="00C17DDD">
        <w:rPr>
          <w:i/>
          <w:iCs/>
        </w:rPr>
        <w:t>Charlie y la fábrica de chocolate</w:t>
      </w:r>
      <w:r>
        <w:t>, Roald Dahl.</w:t>
      </w:r>
    </w:p>
    <w:p w14:paraId="2D25C307" w14:textId="77777777" w:rsidR="00C17DDD" w:rsidRDefault="00C17DDD" w:rsidP="00C17DDD">
      <w:r w:rsidRPr="00C17DDD">
        <w:rPr>
          <w:i/>
          <w:iCs/>
        </w:rPr>
        <w:t>Charlie y el gran ascensor de cristal</w:t>
      </w:r>
      <w:r>
        <w:t>, Roald Dahl.</w:t>
      </w:r>
    </w:p>
    <w:p w14:paraId="1CB7BA2A" w14:textId="77777777" w:rsidR="00C17DDD" w:rsidRDefault="00C17DDD" w:rsidP="00C17DDD">
      <w:r w:rsidRPr="00C17DDD">
        <w:rPr>
          <w:i/>
          <w:iCs/>
        </w:rPr>
        <w:t>El pequeño Nicolás</w:t>
      </w:r>
      <w:r>
        <w:t xml:space="preserve">, </w:t>
      </w:r>
      <w:proofErr w:type="spellStart"/>
      <w:r>
        <w:t>Sempé</w:t>
      </w:r>
      <w:proofErr w:type="spellEnd"/>
      <w:r>
        <w:t xml:space="preserve"> y </w:t>
      </w:r>
      <w:proofErr w:type="spellStart"/>
      <w:r>
        <w:t>Goscinny</w:t>
      </w:r>
      <w:proofErr w:type="spellEnd"/>
      <w:r>
        <w:t>.</w:t>
      </w:r>
    </w:p>
    <w:p w14:paraId="4F6D8FD5" w14:textId="77777777" w:rsidR="00C17DDD" w:rsidRDefault="00C17DDD" w:rsidP="00C17DDD">
      <w:r w:rsidRPr="00C17DDD">
        <w:rPr>
          <w:i/>
          <w:iCs/>
        </w:rPr>
        <w:t>Manolito Gafotas</w:t>
      </w:r>
      <w:r>
        <w:t>, Elvira Lindo.</w:t>
      </w:r>
    </w:p>
    <w:p w14:paraId="3933CF85" w14:textId="77777777" w:rsidR="00C17DDD" w:rsidRDefault="00C17DDD" w:rsidP="00C17DDD">
      <w:r w:rsidRPr="00C17DDD">
        <w:rPr>
          <w:i/>
          <w:iCs/>
        </w:rPr>
        <w:t>El asesinato del profesor de matemáticas</w:t>
      </w:r>
      <w:r>
        <w:t>, Jordi Sierra i Fabra.</w:t>
      </w:r>
    </w:p>
    <w:p w14:paraId="6FC42CD6" w14:textId="33798903" w:rsidR="00C17DDD" w:rsidRDefault="00C17DDD" w:rsidP="00C17DDD">
      <w:r w:rsidRPr="00C17DDD">
        <w:rPr>
          <w:i/>
          <w:iCs/>
        </w:rPr>
        <w:t>La biblioteca de los libros vacíos</w:t>
      </w:r>
      <w:r>
        <w:t>, Jordi Sierra i Fabra.</w:t>
      </w:r>
    </w:p>
    <w:p w14:paraId="53F903C1" w14:textId="40BAD7DB" w:rsidR="00C17DDD" w:rsidRDefault="00C17DDD" w:rsidP="00C17DDD">
      <w:r w:rsidRPr="00C17DDD">
        <w:rPr>
          <w:i/>
          <w:iCs/>
        </w:rPr>
        <w:t>Memorias de una vaca</w:t>
      </w:r>
      <w:r>
        <w:t xml:space="preserve">, Bernardo </w:t>
      </w:r>
      <w:proofErr w:type="spellStart"/>
      <w:r>
        <w:t>Atxaga</w:t>
      </w:r>
      <w:proofErr w:type="spellEnd"/>
      <w:r>
        <w:t>.</w:t>
      </w:r>
    </w:p>
    <w:p w14:paraId="1311E041" w14:textId="77777777" w:rsidR="00C17DDD" w:rsidRDefault="00C17DDD" w:rsidP="00C17DDD">
      <w:r w:rsidRPr="00C17DDD">
        <w:rPr>
          <w:i/>
          <w:iCs/>
        </w:rPr>
        <w:t>Cuentos y leyendas de los héroes de la mitología</w:t>
      </w:r>
      <w:r>
        <w:t xml:space="preserve">, Christian </w:t>
      </w:r>
      <w:proofErr w:type="spellStart"/>
      <w:r>
        <w:t>Grenier</w:t>
      </w:r>
      <w:proofErr w:type="spellEnd"/>
      <w:r>
        <w:t>.</w:t>
      </w:r>
    </w:p>
    <w:p w14:paraId="2FD4C8A0" w14:textId="77777777" w:rsidR="00C17DDD" w:rsidRDefault="00C17DDD" w:rsidP="00C17DDD">
      <w:r w:rsidRPr="00C17DDD">
        <w:rPr>
          <w:i/>
          <w:iCs/>
        </w:rPr>
        <w:t>Abdel</w:t>
      </w:r>
      <w:r>
        <w:t>, Enrique Páez.</w:t>
      </w:r>
    </w:p>
    <w:p w14:paraId="11215FA5" w14:textId="77777777" w:rsidR="00C17DDD" w:rsidRDefault="00C17DDD" w:rsidP="00C17DDD">
      <w:r w:rsidRPr="00C17DDD">
        <w:rPr>
          <w:i/>
          <w:iCs/>
        </w:rPr>
        <w:t>Todos los detectives se llaman Flanagan</w:t>
      </w:r>
      <w:r>
        <w:t>, Andreu Martín y Jaume Ribera.</w:t>
      </w:r>
    </w:p>
    <w:p w14:paraId="7DF4E222" w14:textId="5E000348" w:rsidR="00C17DDD" w:rsidRDefault="00C17DDD" w:rsidP="00C17DDD">
      <w:r w:rsidRPr="00C17DDD">
        <w:rPr>
          <w:i/>
          <w:iCs/>
        </w:rPr>
        <w:t>El medallón perdido</w:t>
      </w:r>
      <w:r>
        <w:t>, Ana Alcolea.</w:t>
      </w:r>
    </w:p>
    <w:p w14:paraId="369432C8" w14:textId="77777777" w:rsidR="00C17DDD" w:rsidRDefault="00C17DDD" w:rsidP="00C17DDD">
      <w:r w:rsidRPr="00C17DDD">
        <w:rPr>
          <w:i/>
          <w:iCs/>
        </w:rPr>
        <w:t>El niño con el pijama de rayas</w:t>
      </w:r>
      <w:r>
        <w:t>, John Boyne.</w:t>
      </w:r>
    </w:p>
    <w:p w14:paraId="6E6CE304" w14:textId="77777777" w:rsidR="00C17DDD" w:rsidRDefault="00C17DDD" w:rsidP="00C17DDD">
      <w:r w:rsidRPr="00C17DDD">
        <w:rPr>
          <w:i/>
          <w:iCs/>
        </w:rPr>
        <w:t>Cuando Hitler robó el conejo rosa</w:t>
      </w:r>
      <w:r>
        <w:t>, Judith Kerr.</w:t>
      </w:r>
    </w:p>
    <w:p w14:paraId="624E11C7" w14:textId="77777777" w:rsidR="00C17DDD" w:rsidRDefault="00C17DDD" w:rsidP="00C17DDD">
      <w:r w:rsidRPr="00C17DDD">
        <w:rPr>
          <w:i/>
          <w:iCs/>
        </w:rPr>
        <w:t>Un saco de canicas</w:t>
      </w:r>
      <w:r>
        <w:t xml:space="preserve">, Joseph </w:t>
      </w:r>
      <w:proofErr w:type="spellStart"/>
      <w:r>
        <w:t>Joffo</w:t>
      </w:r>
      <w:proofErr w:type="spellEnd"/>
      <w:r>
        <w:t>.</w:t>
      </w:r>
    </w:p>
    <w:p w14:paraId="680CECE9" w14:textId="77777777" w:rsidR="00C17DDD" w:rsidRDefault="00C17DDD" w:rsidP="00C17DDD">
      <w:r w:rsidRPr="00C17DDD">
        <w:rPr>
          <w:i/>
          <w:iCs/>
        </w:rPr>
        <w:t>Harry Potter</w:t>
      </w:r>
      <w:r>
        <w:t xml:space="preserve"> (saga de siete libros), J.K. Rowling.</w:t>
      </w:r>
    </w:p>
    <w:p w14:paraId="52E99CE1" w14:textId="77777777" w:rsidR="00C17DDD" w:rsidRDefault="00C17DDD" w:rsidP="00C17DDD">
      <w:r w:rsidRPr="00C17DDD">
        <w:rPr>
          <w:i/>
          <w:iCs/>
        </w:rPr>
        <w:t>Pomelo y limón</w:t>
      </w:r>
      <w:r>
        <w:t>, Begoña Oro.</w:t>
      </w:r>
    </w:p>
    <w:p w14:paraId="5DC8BECB" w14:textId="4C060C1D" w:rsidR="00C17DDD" w:rsidRDefault="00C17DDD" w:rsidP="00C17DDD">
      <w:r w:rsidRPr="00C17DDD">
        <w:rPr>
          <w:i/>
          <w:iCs/>
        </w:rPr>
        <w:t>Campos de fresas</w:t>
      </w:r>
      <w:r>
        <w:t>, Jordi Sierra i Fabra.</w:t>
      </w:r>
    </w:p>
    <w:p w14:paraId="794C5ADE" w14:textId="77777777" w:rsidR="00C17DDD" w:rsidRDefault="00C17DDD" w:rsidP="00C17DDD">
      <w:r w:rsidRPr="00C17DDD">
        <w:rPr>
          <w:i/>
          <w:iCs/>
        </w:rPr>
        <w:t>Rebeldes</w:t>
      </w:r>
      <w:r>
        <w:t>, Susan E. Hinton.</w:t>
      </w:r>
    </w:p>
    <w:p w14:paraId="0146F0C9" w14:textId="77777777" w:rsidR="00C17DDD" w:rsidRDefault="00C17DDD" w:rsidP="00C17DDD">
      <w:r w:rsidRPr="00C17DDD">
        <w:rPr>
          <w:i/>
          <w:iCs/>
        </w:rPr>
        <w:t>Cuentos infantiles políticamente correctos</w:t>
      </w:r>
      <w:r>
        <w:t>, James Finn Garner.</w:t>
      </w:r>
    </w:p>
    <w:p w14:paraId="1990057F" w14:textId="77777777" w:rsidR="00C17DDD" w:rsidRDefault="00C17DDD" w:rsidP="00C17DDD">
      <w:r w:rsidRPr="00C17DDD">
        <w:rPr>
          <w:i/>
          <w:iCs/>
        </w:rPr>
        <w:t>El escarabajo de oro y otros cuentos</w:t>
      </w:r>
      <w:r>
        <w:t>, Edgar Allan Poe.</w:t>
      </w:r>
    </w:p>
    <w:p w14:paraId="452F8EA3" w14:textId="77777777" w:rsidR="00C17DDD" w:rsidRDefault="00C17DDD" w:rsidP="00C17DDD">
      <w:r w:rsidRPr="00C17DDD">
        <w:rPr>
          <w:i/>
          <w:iCs/>
        </w:rPr>
        <w:t>La historia interminable</w:t>
      </w:r>
      <w:r>
        <w:t>, Michael Ende.</w:t>
      </w:r>
    </w:p>
    <w:p w14:paraId="4C7FDCB7" w14:textId="77777777" w:rsidR="00C17DDD" w:rsidRDefault="00C17DDD" w:rsidP="00C17DDD">
      <w:r w:rsidRPr="00C17DDD">
        <w:rPr>
          <w:i/>
          <w:iCs/>
        </w:rPr>
        <w:t>El sabueso de los Baskerville</w:t>
      </w:r>
      <w:r>
        <w:t>, Arthur Conan Doyle.</w:t>
      </w:r>
    </w:p>
    <w:p w14:paraId="60434460" w14:textId="77777777" w:rsidR="00C17DDD" w:rsidRDefault="00C17DDD" w:rsidP="00C17DDD">
      <w:r w:rsidRPr="00C17DDD">
        <w:rPr>
          <w:i/>
          <w:iCs/>
        </w:rPr>
        <w:t>El curioso incidente del perro a medianoche</w:t>
      </w:r>
      <w:r>
        <w:t xml:space="preserve">, Mark </w:t>
      </w:r>
      <w:proofErr w:type="spellStart"/>
      <w:r>
        <w:t>Haddon</w:t>
      </w:r>
      <w:proofErr w:type="spellEnd"/>
      <w:r>
        <w:t>.</w:t>
      </w:r>
    </w:p>
    <w:p w14:paraId="7C3548E7" w14:textId="1F0B8EE7" w:rsidR="00C17DDD" w:rsidRDefault="00C17DDD" w:rsidP="00C17DDD">
      <w:r w:rsidRPr="00C17DDD">
        <w:rPr>
          <w:i/>
          <w:iCs/>
        </w:rPr>
        <w:t>Caperucita en Manhattan</w:t>
      </w:r>
      <w:r>
        <w:t>, Carmen Martín Gaite.</w:t>
      </w:r>
    </w:p>
    <w:p w14:paraId="233AC812" w14:textId="77777777" w:rsidR="00C17DDD" w:rsidRDefault="00C17DDD" w:rsidP="00C17DDD">
      <w:r w:rsidRPr="00C17DDD">
        <w:rPr>
          <w:i/>
          <w:iCs/>
        </w:rPr>
        <w:t>La elegancia del erizo</w:t>
      </w:r>
      <w:r>
        <w:t xml:space="preserve">, Muriel </w:t>
      </w:r>
      <w:proofErr w:type="spellStart"/>
      <w:r>
        <w:t>Barbery</w:t>
      </w:r>
      <w:proofErr w:type="spellEnd"/>
      <w:r>
        <w:t>.</w:t>
      </w:r>
    </w:p>
    <w:p w14:paraId="211A21A6" w14:textId="017BE901" w:rsidR="00C17DDD" w:rsidRDefault="00C17DDD" w:rsidP="00C17DDD">
      <w:r w:rsidRPr="00C17DDD">
        <w:rPr>
          <w:i/>
          <w:iCs/>
        </w:rPr>
        <w:t>El camino</w:t>
      </w:r>
      <w:r>
        <w:t>, Miguel Delibes.</w:t>
      </w:r>
    </w:p>
    <w:p w14:paraId="02899F3F" w14:textId="77777777" w:rsidR="00C17DDD" w:rsidRDefault="00C17DDD" w:rsidP="00C17DDD">
      <w:r w:rsidRPr="00C17DDD">
        <w:rPr>
          <w:i/>
          <w:iCs/>
        </w:rPr>
        <w:t>El señor de las moscas</w:t>
      </w:r>
      <w:r>
        <w:t>, William Golding.</w:t>
      </w:r>
    </w:p>
    <w:p w14:paraId="74AEE15E" w14:textId="77777777" w:rsidR="00C17DDD" w:rsidRDefault="00C17DDD" w:rsidP="00C17DDD">
      <w:r w:rsidRPr="00C17DDD">
        <w:rPr>
          <w:i/>
          <w:iCs/>
        </w:rPr>
        <w:t>Martes con mi viejo profesor</w:t>
      </w:r>
      <w:r>
        <w:t xml:space="preserve">, Mitch </w:t>
      </w:r>
      <w:proofErr w:type="spellStart"/>
      <w:r>
        <w:t>Albom</w:t>
      </w:r>
      <w:proofErr w:type="spellEnd"/>
      <w:r>
        <w:t>.</w:t>
      </w:r>
    </w:p>
    <w:p w14:paraId="686470C3" w14:textId="7408B6CD" w:rsidR="00761315" w:rsidRDefault="00C17DDD" w:rsidP="00C17DDD">
      <w:proofErr w:type="spellStart"/>
      <w:r w:rsidRPr="00C17DDD">
        <w:rPr>
          <w:i/>
          <w:iCs/>
        </w:rPr>
        <w:t>Astérix</w:t>
      </w:r>
      <w:proofErr w:type="spellEnd"/>
      <w:r w:rsidRPr="00C17DDD">
        <w:rPr>
          <w:i/>
          <w:iCs/>
        </w:rPr>
        <w:t xml:space="preserve"> y </w:t>
      </w:r>
      <w:proofErr w:type="spellStart"/>
      <w:r w:rsidRPr="00C17DDD">
        <w:rPr>
          <w:i/>
          <w:iCs/>
        </w:rPr>
        <w:t>Obélix</w:t>
      </w:r>
      <w:proofErr w:type="spellEnd"/>
      <w:r>
        <w:t xml:space="preserve"> (cómic), </w:t>
      </w:r>
      <w:proofErr w:type="spellStart"/>
      <w:r>
        <w:t>Goscinny</w:t>
      </w:r>
      <w:proofErr w:type="spellEnd"/>
      <w:r>
        <w:t xml:space="preserve"> y </w:t>
      </w:r>
      <w:proofErr w:type="spellStart"/>
      <w:r>
        <w:t>Uderzo</w:t>
      </w:r>
      <w:proofErr w:type="spellEnd"/>
      <w:r>
        <w:t>.</w:t>
      </w:r>
    </w:p>
    <w:sectPr w:rsidR="00761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80"/>
    <w:rsid w:val="00466A80"/>
    <w:rsid w:val="00761315"/>
    <w:rsid w:val="00A056E1"/>
    <w:rsid w:val="00C17DDD"/>
    <w:rsid w:val="00F6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DDB9"/>
  <w15:chartTrackingRefBased/>
  <w15:docId w15:val="{964CE3E0-F21D-451E-95B9-1EA5CD2C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rpber</dc:creator>
  <cp:keywords/>
  <dc:description/>
  <cp:lastModifiedBy>rpber</cp:lastModifiedBy>
  <cp:revision>5</cp:revision>
  <dcterms:created xsi:type="dcterms:W3CDTF">2020-03-15T21:24:00Z</dcterms:created>
  <dcterms:modified xsi:type="dcterms:W3CDTF">2020-03-16T11:20:00Z</dcterms:modified>
</cp:coreProperties>
</file>